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Roboto" w:cs="Roboto" w:eastAsia="Roboto" w:hAnsi="Roboto"/>
          <w:b w:val="1"/>
          <w:color w:val="3c2a4f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3c2a4f"/>
          <w:sz w:val="28"/>
          <w:szCs w:val="28"/>
          <w:rtl w:val="0"/>
        </w:rPr>
        <w:t xml:space="preserve">TERMO DE DOAÇÃO DE SERVIÇOS VOLUNTÁRIOS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Roboto" w:cs="Roboto" w:eastAsia="Roboto" w:hAnsi="Roboto"/>
          <w:b w:val="1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b w:val="1"/>
          <w:color w:val="3c2a4f"/>
          <w:rtl w:val="0"/>
        </w:rPr>
        <w:t xml:space="preserve">CANDIDATA: (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ELEIÇÃO 20XX NOME COMPLETO DA CANDIDATA)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CNPJ n.º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__.___.___/____-__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candidata ao cargo de (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...)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 pelo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(partido)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nas eleições do ano de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20__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. - n.º </w:t>
      </w:r>
      <w:r w:rsidDel="00000000" w:rsidR="00000000" w:rsidRPr="00000000">
        <w:rPr>
          <w:rFonts w:ascii="Roboto" w:cs="Roboto" w:eastAsia="Roboto" w:hAnsi="Roboto"/>
          <w:color w:val="3c2a4f"/>
          <w:shd w:fill="f3f3f3" w:val="clear"/>
          <w:rtl w:val="0"/>
        </w:rPr>
        <w:t xml:space="preserve">______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b w:val="1"/>
          <w:color w:val="3c2a4f"/>
          <w:rtl w:val="0"/>
        </w:rPr>
        <w:t xml:space="preserve">DOADORA: 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Nome da doadora, nacionalidade, estado civil, profissão, RG n.º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__.___.___-__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inscrita no CPF nº.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___.___.___-__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domiciliada em (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endereço completo)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Para fins de valoração e comprovação perante a Justiça Eleitoral, declaro que doei à candidata, acima qualificada, em valor estimado e sem qualquer tipo de remuneração financeira ou material, os serviços de (</w:t>
      </w:r>
      <w:r w:rsidDel="00000000" w:rsidR="00000000" w:rsidRPr="00000000">
        <w:rPr>
          <w:rFonts w:ascii="Roboto" w:cs="Roboto" w:eastAsia="Roboto" w:hAnsi="Roboto"/>
          <w:b w:val="1"/>
          <w:color w:val="3c2a4f"/>
          <w:shd w:fill="efefef" w:val="clear"/>
          <w:rtl w:val="0"/>
        </w:rPr>
        <w:t xml:space="preserve">descrição do serviço)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no (</w:t>
      </w:r>
      <w:r w:rsidDel="00000000" w:rsidR="00000000" w:rsidRPr="00000000">
        <w:rPr>
          <w:rFonts w:ascii="Roboto" w:cs="Roboto" w:eastAsia="Roboto" w:hAnsi="Roboto"/>
          <w:b w:val="1"/>
          <w:color w:val="3c2a4f"/>
          <w:shd w:fill="efefef" w:val="clear"/>
          <w:rtl w:val="0"/>
        </w:rPr>
        <w:t xml:space="preserve">período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razão pela qual atribuo a essa doação a importância abaixo especificada, valorada apenas para fins de emissão do competente recibo eleitoral.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Roboto" w:cs="Roboto" w:eastAsia="Roboto" w:hAnsi="Roboto"/>
          <w:b w:val="1"/>
          <w:color w:val="3c2a4f"/>
        </w:rPr>
      </w:pPr>
      <w:r w:rsidDel="00000000" w:rsidR="00000000" w:rsidRPr="00000000">
        <w:rPr>
          <w:rFonts w:ascii="Roboto" w:cs="Roboto" w:eastAsia="Roboto" w:hAnsi="Roboto"/>
          <w:b w:val="1"/>
          <w:color w:val="3c2a4f"/>
          <w:rtl w:val="0"/>
        </w:rPr>
        <w:t xml:space="preserve">DISCRIMINAÇÃO DOS VALORES ESTIMADOS</w:t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Valor estimado para os serviços doados </w:t>
      </w:r>
      <w:r w:rsidDel="00000000" w:rsidR="00000000" w:rsidRPr="00000000">
        <w:rPr>
          <w:rFonts w:ascii="Roboto" w:cs="Roboto" w:eastAsia="Roboto" w:hAnsi="Roboto"/>
          <w:b w:val="1"/>
          <w:color w:val="3c2a4f"/>
          <w:shd w:fill="efefef" w:val="clear"/>
          <w:rtl w:val="0"/>
        </w:rPr>
        <w:t xml:space="preserve">R$ ____,__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c2a4f"/>
          <w:shd w:fill="efefef" w:val="clear"/>
          <w:rtl w:val="0"/>
        </w:rPr>
        <w:t xml:space="preserve">(valor por extenso)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Firmo a presente, para que sejam produzidos os efeitos legais e de direito, estando ciente, ainda, que na forma do art. 100 da Lei 9.504/97, o presente não implica a criação de relação de vínculo empregatício.</w:t>
      </w:r>
    </w:p>
    <w:p w:rsidR="00000000" w:rsidDel="00000000" w:rsidP="00000000" w:rsidRDefault="00000000" w:rsidRPr="00000000" w14:paraId="0000000F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Fonts w:ascii="Roboto" w:cs="Roboto" w:eastAsia="Roboto" w:hAnsi="Roboto"/>
          <w:color w:val="3c2a4f"/>
          <w:shd w:fill="f3f3f3" w:val="clear"/>
          <w:rtl w:val="0"/>
        </w:rPr>
        <w:t xml:space="preserve">(Nome do Estado)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3c2a4f"/>
          <w:shd w:fill="f3f3f3" w:val="clear"/>
          <w:rtl w:val="0"/>
        </w:rPr>
        <w:t xml:space="preserve">__ 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de </w:t>
      </w:r>
      <w:r w:rsidDel="00000000" w:rsidR="00000000" w:rsidRPr="00000000">
        <w:rPr>
          <w:rFonts w:ascii="Roboto" w:cs="Roboto" w:eastAsia="Roboto" w:hAnsi="Roboto"/>
          <w:color w:val="3c2a4f"/>
          <w:shd w:fill="f3f3f3" w:val="clear"/>
          <w:rtl w:val="0"/>
        </w:rPr>
        <w:t xml:space="preserve">_________ 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de 20</w:t>
      </w:r>
      <w:r w:rsidDel="00000000" w:rsidR="00000000" w:rsidRPr="00000000">
        <w:rPr>
          <w:rFonts w:ascii="Roboto" w:cs="Roboto" w:eastAsia="Roboto" w:hAnsi="Roboto"/>
          <w:color w:val="3c2a4f"/>
          <w:shd w:fill="f3f3f3" w:val="clear"/>
          <w:rtl w:val="0"/>
        </w:rPr>
        <w:t xml:space="preserve">__</w:t>
      </w: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Roboto" w:cs="Roboto" w:eastAsia="Roboto" w:hAnsi="Roboto"/>
          <w:color w:val="3c2a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color w:val="3c2a4f"/>
        </w:rPr>
      </w:pPr>
      <w:r w:rsidDel="00000000" w:rsidR="00000000" w:rsidRPr="00000000">
        <w:rPr>
          <w:rFonts w:ascii="Roboto" w:cs="Roboto" w:eastAsia="Roboto" w:hAnsi="Roboto"/>
          <w:color w:val="3c2a4f"/>
          <w:rtl w:val="0"/>
        </w:rPr>
        <w:t xml:space="preserve">DOADORA: ____________________________________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3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ind w:left="0" w:right="0" w:firstLine="0"/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</w:rPr>
      <w:drawing>
        <wp:inline distB="114300" distT="114300" distL="114300" distR="114300">
          <wp:extent cx="5943600" cy="571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36" r="136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